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7BEC2164" w:rsidR="00C003C9" w:rsidRPr="00092D27" w:rsidRDefault="000763C1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4C29" w:rsidRPr="00092D27">
        <w:rPr>
          <w:rFonts w:ascii="Times New Roman" w:hAnsi="Times New Roman" w:cs="Times New Roman"/>
          <w:b/>
          <w:sz w:val="20"/>
          <w:szCs w:val="20"/>
        </w:rPr>
        <w:t>AVISO</w:t>
      </w:r>
      <w:r w:rsidR="00681419" w:rsidRPr="00092D27">
        <w:rPr>
          <w:rFonts w:ascii="Times New Roman" w:hAnsi="Times New Roman" w:cs="Times New Roman"/>
          <w:b/>
          <w:sz w:val="20"/>
          <w:szCs w:val="20"/>
        </w:rPr>
        <w:t xml:space="preserve"> Nº 0</w:t>
      </w:r>
      <w:r w:rsidR="005D7559">
        <w:rPr>
          <w:rFonts w:ascii="Times New Roman" w:hAnsi="Times New Roman" w:cs="Times New Roman"/>
          <w:b/>
          <w:sz w:val="20"/>
          <w:szCs w:val="20"/>
        </w:rPr>
        <w:t>2</w:t>
      </w:r>
      <w:r w:rsidR="00B85700">
        <w:rPr>
          <w:rFonts w:ascii="Times New Roman" w:hAnsi="Times New Roman" w:cs="Times New Roman"/>
          <w:b/>
          <w:sz w:val="20"/>
          <w:szCs w:val="20"/>
        </w:rPr>
        <w:t>1</w:t>
      </w:r>
      <w:r w:rsidR="00681419" w:rsidRPr="00092D27">
        <w:rPr>
          <w:rFonts w:ascii="Times New Roman" w:hAnsi="Times New Roman" w:cs="Times New Roman"/>
          <w:b/>
          <w:sz w:val="20"/>
          <w:szCs w:val="20"/>
        </w:rPr>
        <w:t>/2018</w:t>
      </w:r>
      <w:r w:rsidR="00B14C29" w:rsidRPr="00092D27">
        <w:rPr>
          <w:rFonts w:ascii="Times New Roman" w:hAnsi="Times New Roman" w:cs="Times New Roman"/>
          <w:b/>
          <w:sz w:val="20"/>
          <w:szCs w:val="20"/>
        </w:rPr>
        <w:t>-</w:t>
      </w:r>
      <w:r w:rsidR="00681419" w:rsidRPr="00092D27">
        <w:rPr>
          <w:rFonts w:ascii="Times New Roman" w:hAnsi="Times New Roman" w:cs="Times New Roman"/>
          <w:b/>
          <w:sz w:val="20"/>
          <w:szCs w:val="20"/>
        </w:rPr>
        <w:t>GED</w:t>
      </w:r>
    </w:p>
    <w:p w14:paraId="3CEE1833" w14:textId="377E4F21" w:rsidR="00681419" w:rsidRPr="00092D27" w:rsidRDefault="00681419" w:rsidP="00C003C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92D27">
        <w:rPr>
          <w:rFonts w:ascii="Times New Roman" w:hAnsi="Times New Roman" w:cs="Times New Roman"/>
          <w:b/>
          <w:sz w:val="20"/>
          <w:szCs w:val="20"/>
        </w:rPr>
        <w:t xml:space="preserve">XXI </w:t>
      </w:r>
      <w:r w:rsidRPr="00092D27">
        <w:rPr>
          <w:rStyle w:val="Forte"/>
          <w:rFonts w:ascii="Times New Roman" w:hAnsi="Times New Roman" w:cs="Times New Roman"/>
          <w:sz w:val="20"/>
          <w:szCs w:val="20"/>
        </w:rPr>
        <w:t>PROCESSO DE SELEÇÃO DE ESTAGIÁRIOS DO MINISTÉRIO PÚBLICO DO ESTADO DE MATO GROSSO DO SUL</w:t>
      </w:r>
    </w:p>
    <w:p w14:paraId="152320A4" w14:textId="77777777" w:rsidR="00681419" w:rsidRPr="00092D27" w:rsidRDefault="00681419" w:rsidP="0068141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2F0DF0" w14:textId="47C6B04D" w:rsidR="00C003C9" w:rsidRPr="00092D27" w:rsidRDefault="00B40F27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O </w:t>
      </w:r>
      <w:r w:rsidR="00C003C9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Ministério Público do Estado de Mato Grosso do Sul,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por intermédio do Procurador de Justiça</w:t>
      </w:r>
      <w:r w:rsidR="000A423F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Coordenador da Gestão de Estagiários de Direito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C003C9"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CONVOCA</w:t>
      </w:r>
      <w:r w:rsidR="00C003C9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os candidatos aprovados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no XXI Processo de Seleção de Estagiários do Ministério Público do Estado de Mato Grosso do Sul, homologado por meio do </w:t>
      </w:r>
      <w:r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Aviso Nº 001/2018-GED,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de 02 de agosto de 2018, publicado no DOMP nº 1788, de 03 de agosto de 2018</w:t>
      </w:r>
      <w:r w:rsidR="00C003C9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para a </w:t>
      </w:r>
      <w:r w:rsidR="00C003C9"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entrega dos documentos necessários ao credenciamento</w:t>
      </w:r>
      <w:r w:rsidR="00C003C9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14:paraId="3436A500" w14:textId="61A82B85" w:rsidR="00C003C9" w:rsidRPr="00092D27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Hlk489887445"/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Os candidatos convocados deverão comparecer, nos locais, nos dias e horários mencionados no quadro abaixo, munidos dos documentos relacionados no</w:t>
      </w:r>
      <w:r w:rsidR="00F1580B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ite</w:t>
      </w:r>
      <w:r w:rsidR="00F1580B">
        <w:rPr>
          <w:rFonts w:ascii="Times New Roman" w:eastAsia="Times New Roman" w:hAnsi="Times New Roman" w:cs="Times New Roman"/>
          <w:sz w:val="20"/>
          <w:szCs w:val="20"/>
          <w:lang w:eastAsia="pt-BR"/>
        </w:rPr>
        <w:t>ns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</w:t>
      </w:r>
      <w:r w:rsidR="001569F1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1</w:t>
      </w:r>
      <w:r w:rsidR="00F1580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13</w:t>
      </w:r>
      <w:r w:rsidR="00372239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B40F27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capitulo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X do Edital n.º 001/2018</w:t>
      </w:r>
      <w:r w:rsidR="00F0294E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de 23 de março de 2018, publicado no DOMP n° 1700, de 26 de março de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2018</w:t>
      </w:r>
      <w:r w:rsidR="00F47A28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especificados, respectivamente, no </w:t>
      </w:r>
      <w:r w:rsidR="00F47A28"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Item 2</w:t>
      </w:r>
      <w:r w:rsidR="00F47A28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desse Aviso.</w:t>
      </w:r>
    </w:p>
    <w:p w14:paraId="5D60BDEE" w14:textId="0365CF17" w:rsidR="005E6B98" w:rsidRPr="00092D27" w:rsidRDefault="005E6B98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BDF4EE1" w14:textId="161B7FD0" w:rsidR="00AB4234" w:rsidRPr="00092D27" w:rsidRDefault="00AB4234" w:rsidP="00AB4234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BATAGUASSU</w:t>
      </w:r>
    </w:p>
    <w:p w14:paraId="30E1CFE7" w14:textId="77777777" w:rsidR="00AB4234" w:rsidRPr="00092D27" w:rsidRDefault="00AB4234" w:rsidP="00AB423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Promotorias de Justiça, Avenida Dias Barros, 350 - Centro, Bataguassu-MS</w:t>
      </w:r>
    </w:p>
    <w:p w14:paraId="61F1934D" w14:textId="77777777" w:rsidR="00AB4234" w:rsidRPr="00092D27" w:rsidRDefault="00AB4234" w:rsidP="00AB423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NÍVEL PÓS-GRADUAÇÃO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AB4234" w:rsidRPr="00092D27" w14:paraId="5051B4E4" w14:textId="77777777" w:rsidTr="00E37D3C">
        <w:trPr>
          <w:cantSplit/>
        </w:trPr>
        <w:tc>
          <w:tcPr>
            <w:tcW w:w="1418" w:type="dxa"/>
            <w:vAlign w:val="center"/>
          </w:tcPr>
          <w:p w14:paraId="0BACEEA2" w14:textId="77777777" w:rsidR="00AB4234" w:rsidRPr="00092D27" w:rsidRDefault="00AB4234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044B616C" w14:textId="77777777" w:rsidR="00AB4234" w:rsidRPr="00092D27" w:rsidRDefault="00AB4234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5AE511EC" w14:textId="77777777" w:rsidR="00AB4234" w:rsidRPr="00092D27" w:rsidRDefault="00AB4234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20ED7296" w14:textId="77777777" w:rsidR="00AB4234" w:rsidRPr="00092D27" w:rsidRDefault="00AB4234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171A71" w:rsidRPr="00092D27" w14:paraId="61F37E43" w14:textId="77777777" w:rsidTr="00E37D3C">
        <w:trPr>
          <w:cantSplit/>
        </w:trPr>
        <w:tc>
          <w:tcPr>
            <w:tcW w:w="1418" w:type="dxa"/>
          </w:tcPr>
          <w:p w14:paraId="262BB054" w14:textId="66E150CF" w:rsidR="00171A71" w:rsidRPr="00092D27" w:rsidRDefault="005D7559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843" w:type="dxa"/>
          </w:tcPr>
          <w:p w14:paraId="751857CF" w14:textId="289A7A97" w:rsidR="00171A71" w:rsidRPr="00092D27" w:rsidRDefault="00670D32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71A71" w:rsidRPr="00092D2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30min</w:t>
            </w:r>
          </w:p>
        </w:tc>
        <w:tc>
          <w:tcPr>
            <w:tcW w:w="5244" w:type="dxa"/>
          </w:tcPr>
          <w:p w14:paraId="41EDA379" w14:textId="7430A5F3" w:rsidR="00171A71" w:rsidRPr="00670D32" w:rsidRDefault="00670D32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32">
              <w:rPr>
                <w:rFonts w:ascii="Times New Roman" w:hAnsi="Times New Roman" w:cs="Times New Roman"/>
                <w:sz w:val="20"/>
                <w:szCs w:val="20"/>
              </w:rPr>
              <w:t>DANIELE KAROLINE DE SOUZAS GONÇALVE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14:paraId="54A53BC9" w14:textId="4624BFB2" w:rsidR="00171A71" w:rsidRPr="00092D27" w:rsidRDefault="001E69E5" w:rsidP="00E37D3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2526" w:rsidRPr="00092D2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</w:tbl>
    <w:p w14:paraId="01E1B549" w14:textId="77777777" w:rsidR="00AB4234" w:rsidRPr="00092D27" w:rsidRDefault="00AB4234" w:rsidP="00AB4234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8270864" w14:textId="4DC515E7" w:rsidR="00D24A44" w:rsidRDefault="00D24A44" w:rsidP="00092D27">
      <w:pPr>
        <w:widowControl w:val="0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CANDIDATO CONVOCADO – COMARCA DE BRASILÂNDIA</w:t>
      </w:r>
    </w:p>
    <w:p w14:paraId="1CE61D41" w14:textId="22D06D4D" w:rsidR="00D24A44" w:rsidRDefault="00D24A44" w:rsidP="00D24A4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LOCAL:</w:t>
      </w:r>
      <w:r w:rsidR="000E6A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6A2B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Promotorias de Justiça</w:t>
      </w:r>
      <w:r w:rsidR="000E6A2B">
        <w:rPr>
          <w:rFonts w:ascii="Times New Roman" w:eastAsia="Times New Roman" w:hAnsi="Times New Roman" w:cs="Times New Roman"/>
          <w:sz w:val="20"/>
          <w:szCs w:val="20"/>
          <w:lang w:eastAsia="pt-BR"/>
        </w:rPr>
        <w:t>, Rua Raimundo Assis de Alencar, 1075, Centro – Brasilândia – MS.</w:t>
      </w:r>
    </w:p>
    <w:p w14:paraId="0BA0BFD4" w14:textId="77777777" w:rsidR="00D24A44" w:rsidRPr="00092D27" w:rsidRDefault="00D24A44" w:rsidP="00D24A4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NÍVEL PÓS-GRADUAÇÃO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D24A44" w:rsidRPr="00092D27" w14:paraId="3238FD79" w14:textId="77777777" w:rsidTr="00E56005">
        <w:trPr>
          <w:cantSplit/>
        </w:trPr>
        <w:tc>
          <w:tcPr>
            <w:tcW w:w="1418" w:type="dxa"/>
            <w:vAlign w:val="center"/>
          </w:tcPr>
          <w:p w14:paraId="30EBD666" w14:textId="77777777" w:rsidR="00D24A44" w:rsidRPr="00092D27" w:rsidRDefault="00D24A44" w:rsidP="00E5600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628CCB3D" w14:textId="77777777" w:rsidR="00D24A44" w:rsidRPr="00092D27" w:rsidRDefault="00D24A44" w:rsidP="00E5600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4E5DC83D" w14:textId="77777777" w:rsidR="00D24A44" w:rsidRPr="00092D27" w:rsidRDefault="00D24A44" w:rsidP="00E5600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7ED7A745" w14:textId="77777777" w:rsidR="00D24A44" w:rsidRPr="00092D27" w:rsidRDefault="00D24A44" w:rsidP="00E5600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D24A44" w:rsidRPr="00092D27" w14:paraId="36C3D83E" w14:textId="77777777" w:rsidTr="00E56005">
        <w:trPr>
          <w:cantSplit/>
        </w:trPr>
        <w:tc>
          <w:tcPr>
            <w:tcW w:w="1418" w:type="dxa"/>
          </w:tcPr>
          <w:p w14:paraId="4F60EB17" w14:textId="77777777" w:rsidR="00D24A44" w:rsidRPr="00092D27" w:rsidRDefault="00D24A44" w:rsidP="00E5600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843" w:type="dxa"/>
          </w:tcPr>
          <w:p w14:paraId="5427ACEB" w14:textId="77777777" w:rsidR="00D24A44" w:rsidRPr="00092D27" w:rsidRDefault="00D24A44" w:rsidP="00E5600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30min</w:t>
            </w:r>
          </w:p>
        </w:tc>
        <w:tc>
          <w:tcPr>
            <w:tcW w:w="5244" w:type="dxa"/>
          </w:tcPr>
          <w:p w14:paraId="11218BDD" w14:textId="775069F7" w:rsidR="00D24A44" w:rsidRPr="00670D32" w:rsidRDefault="00D24A44" w:rsidP="00E5600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44">
              <w:rPr>
                <w:rFonts w:ascii="Times New Roman" w:hAnsi="Times New Roman" w:cs="Times New Roman"/>
                <w:sz w:val="20"/>
                <w:szCs w:val="20"/>
              </w:rPr>
              <w:t>DANIELLE PRISCILA BERNARDO DA SILVA</w:t>
            </w:r>
          </w:p>
        </w:tc>
        <w:tc>
          <w:tcPr>
            <w:tcW w:w="1418" w:type="dxa"/>
          </w:tcPr>
          <w:p w14:paraId="4EFF649E" w14:textId="486A2D8B" w:rsidR="00D24A44" w:rsidRPr="00092D27" w:rsidRDefault="00D24A44" w:rsidP="00E5600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</w:t>
            </w:r>
          </w:p>
        </w:tc>
      </w:tr>
    </w:tbl>
    <w:p w14:paraId="06D288DA" w14:textId="77777777" w:rsidR="00D24A44" w:rsidRDefault="00D24A44" w:rsidP="00D24A4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FCA72F" w14:textId="0F61DB4E" w:rsidR="00092D27" w:rsidRPr="00092D27" w:rsidRDefault="00092D27" w:rsidP="00092D27">
      <w:pPr>
        <w:widowControl w:val="0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2D27">
        <w:rPr>
          <w:rFonts w:ascii="Times New Roman" w:hAnsi="Times New Roman" w:cs="Times New Roman"/>
          <w:b/>
          <w:sz w:val="20"/>
          <w:szCs w:val="20"/>
        </w:rPr>
        <w:t xml:space="preserve">CANDIDATOS CONVOCADOS - COMARCA DE CAMPO GRANDE </w:t>
      </w:r>
    </w:p>
    <w:p w14:paraId="7DB4233E" w14:textId="51AEF0C7" w:rsidR="00092D27" w:rsidRPr="00092D27" w:rsidRDefault="00092D27" w:rsidP="00092D27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2D27">
        <w:rPr>
          <w:rFonts w:ascii="Times New Roman" w:hAnsi="Times New Roman" w:cs="Times New Roman"/>
          <w:b/>
          <w:sz w:val="20"/>
          <w:szCs w:val="20"/>
        </w:rPr>
        <w:t>LOCAL</w:t>
      </w:r>
      <w:r w:rsidRPr="00092D27">
        <w:rPr>
          <w:rFonts w:ascii="Times New Roman" w:hAnsi="Times New Roman" w:cs="Times New Roman"/>
          <w:sz w:val="20"/>
          <w:szCs w:val="20"/>
        </w:rPr>
        <w:t xml:space="preserve">: </w:t>
      </w:r>
      <w:r w:rsidR="00670D32">
        <w:rPr>
          <w:rFonts w:ascii="Times New Roman" w:hAnsi="Times New Roman" w:cs="Times New Roman"/>
          <w:sz w:val="20"/>
          <w:szCs w:val="20"/>
        </w:rPr>
        <w:t>Gestão de Estagiários de Direito</w:t>
      </w:r>
      <w:r w:rsidRPr="00092D27">
        <w:rPr>
          <w:rFonts w:ascii="Times New Roman" w:hAnsi="Times New Roman" w:cs="Times New Roman"/>
          <w:bCs/>
          <w:sz w:val="20"/>
          <w:szCs w:val="20"/>
        </w:rPr>
        <w:t>, situada na Procuradoria-Geral de Justiça do Estado de Mato Grosso do Sul, localizada na Rua Presidente Manuel Ferraz de Campos Salles, 214- Jardim Veraneio, Campo Grande – MS.</w:t>
      </w:r>
    </w:p>
    <w:p w14:paraId="4977FDD0" w14:textId="77777777" w:rsidR="00670D32" w:rsidRPr="00092D27" w:rsidRDefault="00670D32" w:rsidP="00670D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NÍVEL PÓS-GRADUAÇÃO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670D32" w:rsidRPr="00092D27" w14:paraId="5CC920BA" w14:textId="77777777" w:rsidTr="00D66363">
        <w:trPr>
          <w:cantSplit/>
        </w:trPr>
        <w:tc>
          <w:tcPr>
            <w:tcW w:w="1418" w:type="dxa"/>
            <w:vAlign w:val="center"/>
          </w:tcPr>
          <w:p w14:paraId="1B50ED94" w14:textId="77777777" w:rsidR="00670D32" w:rsidRPr="00092D27" w:rsidRDefault="00670D32" w:rsidP="00D663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0AB71884" w14:textId="77777777" w:rsidR="00670D32" w:rsidRPr="00092D27" w:rsidRDefault="00670D32" w:rsidP="00D663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2D3439F3" w14:textId="77777777" w:rsidR="00670D32" w:rsidRPr="00092D27" w:rsidRDefault="00670D32" w:rsidP="00D663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479FE962" w14:textId="77777777" w:rsidR="00670D32" w:rsidRPr="00092D27" w:rsidRDefault="00670D32" w:rsidP="00D663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1E69E5" w:rsidRPr="00092D27" w14:paraId="026B1BBE" w14:textId="77777777" w:rsidTr="00D66363">
        <w:trPr>
          <w:cantSplit/>
        </w:trPr>
        <w:tc>
          <w:tcPr>
            <w:tcW w:w="1418" w:type="dxa"/>
          </w:tcPr>
          <w:p w14:paraId="2AF96E64" w14:textId="25B23CFF" w:rsidR="001E69E5" w:rsidRPr="00092D27" w:rsidRDefault="005D7559" w:rsidP="001E69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843" w:type="dxa"/>
          </w:tcPr>
          <w:p w14:paraId="3E0CBE9B" w14:textId="717587FA" w:rsidR="001E69E5" w:rsidRPr="00092D27" w:rsidRDefault="001E69E5" w:rsidP="001E69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244" w:type="dxa"/>
          </w:tcPr>
          <w:p w14:paraId="09F916B4" w14:textId="27685CA9" w:rsidR="001E69E5" w:rsidRPr="001E69E5" w:rsidRDefault="001E69E5" w:rsidP="001E69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9E5">
              <w:rPr>
                <w:rFonts w:ascii="Times New Roman" w:hAnsi="Times New Roman" w:cs="Times New Roman"/>
                <w:sz w:val="20"/>
                <w:szCs w:val="20"/>
              </w:rPr>
              <w:t>EZEQUIEL ANTONIO DA COSTA</w:t>
            </w:r>
          </w:p>
        </w:tc>
        <w:tc>
          <w:tcPr>
            <w:tcW w:w="1418" w:type="dxa"/>
          </w:tcPr>
          <w:p w14:paraId="33E8BB6D" w14:textId="33321F0D" w:rsidR="001E69E5" w:rsidRPr="001E69E5" w:rsidRDefault="001E69E5" w:rsidP="001E69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9E5">
              <w:rPr>
                <w:rFonts w:ascii="Times New Roman" w:hAnsi="Times New Roman" w:cs="Times New Roman"/>
                <w:sz w:val="20"/>
                <w:szCs w:val="20"/>
              </w:rPr>
              <w:t>8°</w:t>
            </w:r>
          </w:p>
        </w:tc>
      </w:tr>
      <w:tr w:rsidR="001E69E5" w:rsidRPr="00092D27" w14:paraId="678226F8" w14:textId="77777777" w:rsidTr="00D66363">
        <w:trPr>
          <w:cantSplit/>
        </w:trPr>
        <w:tc>
          <w:tcPr>
            <w:tcW w:w="1418" w:type="dxa"/>
          </w:tcPr>
          <w:p w14:paraId="698F03F9" w14:textId="41DAC865" w:rsidR="001E69E5" w:rsidRPr="00092D27" w:rsidRDefault="005D7559" w:rsidP="001E69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843" w:type="dxa"/>
          </w:tcPr>
          <w:p w14:paraId="2E984904" w14:textId="33685427" w:rsidR="001E69E5" w:rsidRDefault="008468A9" w:rsidP="001E69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5244" w:type="dxa"/>
          </w:tcPr>
          <w:p w14:paraId="2335E4F6" w14:textId="69B79470" w:rsidR="001E69E5" w:rsidRPr="001E69E5" w:rsidRDefault="001E69E5" w:rsidP="001E69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9E5">
              <w:rPr>
                <w:rFonts w:ascii="Times New Roman" w:hAnsi="Times New Roman" w:cs="Times New Roman"/>
                <w:sz w:val="20"/>
                <w:szCs w:val="20"/>
              </w:rPr>
              <w:t>GABRIELLI DA SILVA AMARAL</w:t>
            </w:r>
          </w:p>
        </w:tc>
        <w:tc>
          <w:tcPr>
            <w:tcW w:w="1418" w:type="dxa"/>
          </w:tcPr>
          <w:p w14:paraId="659D8848" w14:textId="24DE10B0" w:rsidR="001E69E5" w:rsidRPr="001E69E5" w:rsidRDefault="001E69E5" w:rsidP="001E69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9E5">
              <w:rPr>
                <w:rFonts w:ascii="Times New Roman" w:hAnsi="Times New Roman" w:cs="Times New Roman"/>
                <w:sz w:val="20"/>
                <w:szCs w:val="20"/>
              </w:rPr>
              <w:t>9°</w:t>
            </w:r>
          </w:p>
        </w:tc>
      </w:tr>
      <w:tr w:rsidR="00700B9B" w:rsidRPr="00092D27" w14:paraId="56B4A069" w14:textId="77777777" w:rsidTr="00D66363">
        <w:trPr>
          <w:cantSplit/>
        </w:trPr>
        <w:tc>
          <w:tcPr>
            <w:tcW w:w="1418" w:type="dxa"/>
          </w:tcPr>
          <w:p w14:paraId="52BA3941" w14:textId="0146A8A8" w:rsidR="00700B9B" w:rsidRPr="00092D27" w:rsidRDefault="005D7559" w:rsidP="001E69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843" w:type="dxa"/>
          </w:tcPr>
          <w:p w14:paraId="4D33609C" w14:textId="6B6ABEAA" w:rsidR="00700B9B" w:rsidRDefault="008468A9" w:rsidP="001E69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5244" w:type="dxa"/>
          </w:tcPr>
          <w:p w14:paraId="470E0D06" w14:textId="48E67EFC" w:rsidR="00700B9B" w:rsidRPr="001E69E5" w:rsidRDefault="00700B9B" w:rsidP="001E69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ARIANE PAVAN</w:t>
            </w:r>
          </w:p>
        </w:tc>
        <w:tc>
          <w:tcPr>
            <w:tcW w:w="1418" w:type="dxa"/>
          </w:tcPr>
          <w:p w14:paraId="01167C8B" w14:textId="6FCA03D3" w:rsidR="00700B9B" w:rsidRPr="001E69E5" w:rsidRDefault="00700B9B" w:rsidP="001E69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10°</w:t>
            </w:r>
          </w:p>
        </w:tc>
      </w:tr>
      <w:tr w:rsidR="00B85700" w:rsidRPr="00092D27" w14:paraId="2A8B98F7" w14:textId="77777777" w:rsidTr="00D66363">
        <w:trPr>
          <w:cantSplit/>
        </w:trPr>
        <w:tc>
          <w:tcPr>
            <w:tcW w:w="1418" w:type="dxa"/>
          </w:tcPr>
          <w:p w14:paraId="12D87CDC" w14:textId="139BF0EE" w:rsidR="00B85700" w:rsidRDefault="00B85700" w:rsidP="001E69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18.10.2018</w:t>
            </w:r>
          </w:p>
        </w:tc>
        <w:tc>
          <w:tcPr>
            <w:tcW w:w="1843" w:type="dxa"/>
          </w:tcPr>
          <w:p w14:paraId="163ACC3B" w14:textId="4A614877" w:rsidR="00B85700" w:rsidRDefault="00B85700" w:rsidP="001E69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5244" w:type="dxa"/>
          </w:tcPr>
          <w:p w14:paraId="68B9B1C6" w14:textId="12A00DD4" w:rsidR="00B85700" w:rsidRDefault="00B85700" w:rsidP="001E69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00">
              <w:rPr>
                <w:rFonts w:ascii="Times New Roman" w:hAnsi="Times New Roman" w:cs="Times New Roman"/>
                <w:sz w:val="20"/>
                <w:szCs w:val="20"/>
              </w:rPr>
              <w:t>VINÍCIUS MESQUITA CORRÊA DE FREITAS</w:t>
            </w:r>
          </w:p>
        </w:tc>
        <w:tc>
          <w:tcPr>
            <w:tcW w:w="1418" w:type="dxa"/>
          </w:tcPr>
          <w:p w14:paraId="36E5D791" w14:textId="78916ACF" w:rsidR="00B85700" w:rsidRDefault="00B85700" w:rsidP="001E69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11°</w:t>
            </w:r>
          </w:p>
        </w:tc>
      </w:tr>
    </w:tbl>
    <w:p w14:paraId="5DBAE828" w14:textId="77777777" w:rsidR="00092D27" w:rsidRPr="00092D27" w:rsidRDefault="00092D27" w:rsidP="00092D2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736D7638" w14:textId="11BABADC" w:rsidR="00E74A06" w:rsidRPr="00092D27" w:rsidRDefault="00E74A06" w:rsidP="00060FC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COXIM</w:t>
      </w:r>
    </w:p>
    <w:p w14:paraId="6739BB1B" w14:textId="547017F0" w:rsidR="00E74A06" w:rsidRPr="00092D27" w:rsidRDefault="00E74A06" w:rsidP="00E74A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LOCAL:</w:t>
      </w:r>
      <w:r w:rsidR="00092D27"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092D27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Promotorias de Justiça, situado na</w:t>
      </w:r>
      <w:r w:rsidR="00092D27"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092D27" w:rsidRPr="00092D27">
        <w:rPr>
          <w:rFonts w:ascii="SourceSansProLight" w:hAnsi="SourceSansProLight"/>
          <w:color w:val="000000"/>
          <w:sz w:val="20"/>
          <w:szCs w:val="20"/>
        </w:rPr>
        <w:t>Av. Marcio Lima Nantes, 105 - Vila São Salvador – Coxim – MS.</w:t>
      </w:r>
    </w:p>
    <w:p w14:paraId="17841759" w14:textId="43CD17D3" w:rsidR="00E74A06" w:rsidRDefault="00E74A06" w:rsidP="00E74A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BACHARÉIS EM DIREITO NÍVEL PÓS-GRADUAÇÃO</w:t>
      </w:r>
    </w:p>
    <w:p w14:paraId="2E17D55E" w14:textId="77777777" w:rsidR="00034103" w:rsidRPr="00092D27" w:rsidRDefault="00034103" w:rsidP="00E74A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bookmarkStart w:id="1" w:name="_GoBack"/>
      <w:bookmarkEnd w:id="1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E74A06" w:rsidRPr="00092D27" w14:paraId="54BF6795" w14:textId="77777777" w:rsidTr="00724E2C">
        <w:trPr>
          <w:cantSplit/>
        </w:trPr>
        <w:tc>
          <w:tcPr>
            <w:tcW w:w="1418" w:type="dxa"/>
            <w:vAlign w:val="center"/>
          </w:tcPr>
          <w:p w14:paraId="41806DF3" w14:textId="77777777" w:rsidR="00E74A06" w:rsidRPr="00092D27" w:rsidRDefault="00E74A0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843" w:type="dxa"/>
            <w:vAlign w:val="center"/>
          </w:tcPr>
          <w:p w14:paraId="7706DB17" w14:textId="77777777" w:rsidR="00E74A06" w:rsidRPr="00092D27" w:rsidRDefault="00E74A0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5D0FFD10" w14:textId="77777777" w:rsidR="00E74A06" w:rsidRPr="00092D27" w:rsidRDefault="00E74A0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496C2475" w14:textId="77777777" w:rsidR="00E74A06" w:rsidRPr="00092D27" w:rsidRDefault="00E74A0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E74A06" w:rsidRPr="00092D27" w14:paraId="7EA3A7E7" w14:textId="77777777" w:rsidTr="00724E2C">
        <w:trPr>
          <w:cantSplit/>
        </w:trPr>
        <w:tc>
          <w:tcPr>
            <w:tcW w:w="1418" w:type="dxa"/>
          </w:tcPr>
          <w:p w14:paraId="4DF5991E" w14:textId="0EC0DFF8" w:rsidR="00E74A06" w:rsidRPr="00092D27" w:rsidRDefault="005D7559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843" w:type="dxa"/>
          </w:tcPr>
          <w:p w14:paraId="61FFF381" w14:textId="77777777" w:rsidR="00E74A06" w:rsidRPr="00092D27" w:rsidRDefault="00E74A06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5244" w:type="dxa"/>
            <w:vAlign w:val="bottom"/>
          </w:tcPr>
          <w:p w14:paraId="332D9360" w14:textId="75F4A479" w:rsidR="00E74A06" w:rsidRPr="00092D27" w:rsidRDefault="00670D32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MARCELO MONTAGNER DAL BEM</w:t>
            </w:r>
          </w:p>
        </w:tc>
        <w:tc>
          <w:tcPr>
            <w:tcW w:w="1418" w:type="dxa"/>
          </w:tcPr>
          <w:p w14:paraId="767B98D9" w14:textId="28A8AAE3" w:rsidR="00E74A06" w:rsidRPr="00092D27" w:rsidRDefault="00670D32" w:rsidP="00724E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2526" w:rsidRPr="00092D2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</w:tbl>
    <w:p w14:paraId="6C265AB5" w14:textId="0D0C9497" w:rsidR="00E74A06" w:rsidRDefault="00E74A06" w:rsidP="00E74A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6AD2C6A" w14:textId="64C649D4" w:rsidR="00610869" w:rsidRPr="00610869" w:rsidRDefault="00610869" w:rsidP="0061086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1086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NOVA ALVORADA</w:t>
      </w:r>
    </w:p>
    <w:p w14:paraId="0A998104" w14:textId="33D46ECD" w:rsidR="00610869" w:rsidRDefault="00610869" w:rsidP="006108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LOCAL:</w:t>
      </w:r>
      <w:r w:rsidR="00FF6EA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bookmarkStart w:id="2" w:name="_Hlk526263217"/>
      <w:r w:rsidR="00FF6EA5" w:rsidRPr="00FF6EA5">
        <w:rPr>
          <w:rFonts w:ascii="Times New Roman" w:eastAsia="Times New Roman" w:hAnsi="Times New Roman" w:cs="Times New Roman"/>
          <w:sz w:val="20"/>
          <w:szCs w:val="20"/>
          <w:lang w:eastAsia="pt-BR"/>
        </w:rPr>
        <w:t>Edifício das Promotorias de Justiça, situado</w:t>
      </w:r>
      <w:r w:rsidR="00FF6EA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R. Marcelino </w:t>
      </w:r>
      <w:proofErr w:type="spellStart"/>
      <w:r w:rsidR="00FF6EA5">
        <w:rPr>
          <w:rFonts w:ascii="Times New Roman" w:eastAsia="Times New Roman" w:hAnsi="Times New Roman" w:cs="Times New Roman"/>
          <w:sz w:val="20"/>
          <w:szCs w:val="20"/>
          <w:lang w:eastAsia="pt-BR"/>
        </w:rPr>
        <w:t>Risden</w:t>
      </w:r>
      <w:proofErr w:type="spellEnd"/>
      <w:r w:rsidR="00FF6EA5">
        <w:rPr>
          <w:rFonts w:ascii="Times New Roman" w:eastAsia="Times New Roman" w:hAnsi="Times New Roman" w:cs="Times New Roman"/>
          <w:sz w:val="20"/>
          <w:szCs w:val="20"/>
          <w:lang w:eastAsia="pt-BR"/>
        </w:rPr>
        <w:t>, 1040, Centro de Nova alvorada do Sul.</w:t>
      </w:r>
      <w:bookmarkEnd w:id="2"/>
    </w:p>
    <w:p w14:paraId="6E02FB99" w14:textId="77777777" w:rsidR="00610869" w:rsidRPr="00092D27" w:rsidRDefault="00610869" w:rsidP="006108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NÍVEL PÓS-GRADUAÇÃO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610869" w:rsidRPr="00092D27" w14:paraId="24C20E73" w14:textId="77777777" w:rsidTr="002455C5">
        <w:trPr>
          <w:cantSplit/>
        </w:trPr>
        <w:tc>
          <w:tcPr>
            <w:tcW w:w="1418" w:type="dxa"/>
            <w:vAlign w:val="center"/>
          </w:tcPr>
          <w:p w14:paraId="037B2089" w14:textId="77777777" w:rsidR="00610869" w:rsidRPr="00092D27" w:rsidRDefault="0061086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259BD64D" w14:textId="77777777" w:rsidR="00610869" w:rsidRPr="00092D27" w:rsidRDefault="0061086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66791A18" w14:textId="77777777" w:rsidR="00610869" w:rsidRPr="00092D27" w:rsidRDefault="0061086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4EEAE78E" w14:textId="77777777" w:rsidR="00610869" w:rsidRPr="00092D27" w:rsidRDefault="0061086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610869" w:rsidRPr="00092D27" w14:paraId="28037043" w14:textId="77777777" w:rsidTr="002455C5">
        <w:trPr>
          <w:cantSplit/>
        </w:trPr>
        <w:tc>
          <w:tcPr>
            <w:tcW w:w="1418" w:type="dxa"/>
          </w:tcPr>
          <w:p w14:paraId="43B11FC7" w14:textId="1A7ADB2D" w:rsidR="00610869" w:rsidRPr="00092D27" w:rsidRDefault="005D755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843" w:type="dxa"/>
          </w:tcPr>
          <w:p w14:paraId="7D1CF280" w14:textId="77777777" w:rsidR="00610869" w:rsidRPr="00092D27" w:rsidRDefault="0061086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30min</w:t>
            </w:r>
          </w:p>
        </w:tc>
        <w:tc>
          <w:tcPr>
            <w:tcW w:w="5244" w:type="dxa"/>
          </w:tcPr>
          <w:p w14:paraId="5A901734" w14:textId="1D9D0688" w:rsidR="00610869" w:rsidRPr="00670D32" w:rsidRDefault="008845B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5B9">
              <w:rPr>
                <w:rFonts w:ascii="Times New Roman" w:hAnsi="Times New Roman" w:cs="Times New Roman"/>
                <w:sz w:val="20"/>
                <w:szCs w:val="20"/>
              </w:rPr>
              <w:t>SAMUEL LUIS VEROLEZ</w:t>
            </w:r>
          </w:p>
        </w:tc>
        <w:tc>
          <w:tcPr>
            <w:tcW w:w="1418" w:type="dxa"/>
          </w:tcPr>
          <w:p w14:paraId="64D705B9" w14:textId="051797A4" w:rsidR="00610869" w:rsidRPr="00092D27" w:rsidRDefault="008845B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</w:tr>
    </w:tbl>
    <w:p w14:paraId="2FB48748" w14:textId="26F67CF4" w:rsidR="00610869" w:rsidRDefault="00610869" w:rsidP="006108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59246279" w14:textId="19303547" w:rsidR="00610869" w:rsidRPr="00610869" w:rsidRDefault="00610869" w:rsidP="0061086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1086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 CONVOCADO – COMARCA DE TRÊS LAGOAS</w:t>
      </w:r>
    </w:p>
    <w:p w14:paraId="7E11D2B1" w14:textId="03A71E06" w:rsidR="00610869" w:rsidRDefault="00610869" w:rsidP="006108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LOCAL:</w:t>
      </w:r>
      <w:r w:rsidR="00FF6EA5" w:rsidRPr="00FF6EA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Edifício das Promotorias de Justiça, situado na R. </w:t>
      </w:r>
      <w:proofErr w:type="spellStart"/>
      <w:r w:rsidR="00FF6EA5" w:rsidRPr="00FF6EA5">
        <w:rPr>
          <w:rFonts w:ascii="Times New Roman" w:eastAsia="Times New Roman" w:hAnsi="Times New Roman" w:cs="Times New Roman"/>
          <w:sz w:val="20"/>
          <w:szCs w:val="20"/>
          <w:lang w:eastAsia="pt-BR"/>
        </w:rPr>
        <w:t>Elviro</w:t>
      </w:r>
      <w:proofErr w:type="spellEnd"/>
      <w:r w:rsidR="00FF6EA5" w:rsidRPr="00FF6EA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Márcio </w:t>
      </w:r>
      <w:proofErr w:type="spellStart"/>
      <w:r w:rsidR="00FF6EA5" w:rsidRPr="00FF6EA5">
        <w:rPr>
          <w:rFonts w:ascii="Times New Roman" w:eastAsia="Times New Roman" w:hAnsi="Times New Roman" w:cs="Times New Roman"/>
          <w:sz w:val="20"/>
          <w:szCs w:val="20"/>
          <w:lang w:eastAsia="pt-BR"/>
        </w:rPr>
        <w:t>Mancine</w:t>
      </w:r>
      <w:proofErr w:type="spellEnd"/>
      <w:r w:rsidR="00FF6EA5" w:rsidRPr="00FF6EA5">
        <w:rPr>
          <w:rFonts w:ascii="Times New Roman" w:eastAsia="Times New Roman" w:hAnsi="Times New Roman" w:cs="Times New Roman"/>
          <w:sz w:val="20"/>
          <w:szCs w:val="20"/>
          <w:lang w:eastAsia="pt-BR"/>
        </w:rPr>
        <w:t>, 860, centro – Três Lagoas – MS.</w:t>
      </w:r>
    </w:p>
    <w:p w14:paraId="0FDB2E24" w14:textId="77777777" w:rsidR="00610869" w:rsidRPr="00092D27" w:rsidRDefault="00610869" w:rsidP="006108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BACHAREL EM DIREITO NÍVEL PÓS-GRADUAÇÃO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5244"/>
        <w:gridCol w:w="1418"/>
      </w:tblGrid>
      <w:tr w:rsidR="00610869" w:rsidRPr="00092D27" w14:paraId="09BC3746" w14:textId="77777777" w:rsidTr="002455C5">
        <w:trPr>
          <w:cantSplit/>
        </w:trPr>
        <w:tc>
          <w:tcPr>
            <w:tcW w:w="1418" w:type="dxa"/>
            <w:vAlign w:val="center"/>
          </w:tcPr>
          <w:p w14:paraId="6685CFE7" w14:textId="77777777" w:rsidR="00610869" w:rsidRPr="00092D27" w:rsidRDefault="0061086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3685ACEE" w14:textId="77777777" w:rsidR="00610869" w:rsidRPr="00092D27" w:rsidRDefault="0061086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244" w:type="dxa"/>
            <w:vAlign w:val="center"/>
          </w:tcPr>
          <w:p w14:paraId="41480266" w14:textId="77777777" w:rsidR="00610869" w:rsidRPr="00092D27" w:rsidRDefault="0061086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14:paraId="0290D807" w14:textId="77777777" w:rsidR="00610869" w:rsidRPr="00092D27" w:rsidRDefault="0061086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610869" w:rsidRPr="00092D27" w14:paraId="500A5211" w14:textId="77777777" w:rsidTr="002455C5">
        <w:trPr>
          <w:cantSplit/>
        </w:trPr>
        <w:tc>
          <w:tcPr>
            <w:tcW w:w="1418" w:type="dxa"/>
          </w:tcPr>
          <w:p w14:paraId="14A12AC9" w14:textId="763704F1" w:rsidR="00610869" w:rsidRPr="00092D27" w:rsidRDefault="005D755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843" w:type="dxa"/>
          </w:tcPr>
          <w:p w14:paraId="05F32DE4" w14:textId="77777777" w:rsidR="00610869" w:rsidRPr="00092D27" w:rsidRDefault="0061086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30min</w:t>
            </w:r>
          </w:p>
        </w:tc>
        <w:tc>
          <w:tcPr>
            <w:tcW w:w="5244" w:type="dxa"/>
          </w:tcPr>
          <w:p w14:paraId="5D3435FE" w14:textId="4C91A726" w:rsidR="00610869" w:rsidRPr="00670D32" w:rsidRDefault="008845B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5B9">
              <w:rPr>
                <w:rFonts w:ascii="Times New Roman" w:hAnsi="Times New Roman" w:cs="Times New Roman"/>
                <w:sz w:val="20"/>
                <w:szCs w:val="20"/>
              </w:rPr>
              <w:t>AMANDA TARELHO GONÇALVES</w:t>
            </w:r>
          </w:p>
        </w:tc>
        <w:tc>
          <w:tcPr>
            <w:tcW w:w="1418" w:type="dxa"/>
          </w:tcPr>
          <w:p w14:paraId="37082F46" w14:textId="72C6371E" w:rsidR="00610869" w:rsidRPr="00092D27" w:rsidRDefault="008845B9" w:rsidP="002455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</w:tbl>
    <w:p w14:paraId="6AE5A19A" w14:textId="77777777" w:rsidR="00610869" w:rsidRPr="00610869" w:rsidRDefault="00610869" w:rsidP="006108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bookmarkEnd w:id="0"/>
    <w:p w14:paraId="10B316A2" w14:textId="0DA74CB0" w:rsidR="00C003C9" w:rsidRPr="00092D27" w:rsidRDefault="00C003C9" w:rsidP="005C4966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RELAÇÃO DE DOCUMENTOS PARA CREDENCIAMENTO</w:t>
      </w: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: </w:t>
      </w: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cr/>
      </w:r>
    </w:p>
    <w:p w14:paraId="4F0415CF" w14:textId="5425F32D" w:rsidR="00840963" w:rsidRPr="00092D27" w:rsidRDefault="00E6319F" w:rsidP="00840963">
      <w:pPr>
        <w:rPr>
          <w:rFonts w:ascii="Times New Roman" w:hAnsi="Times New Roman" w:cs="Times New Roman"/>
          <w:sz w:val="20"/>
          <w:szCs w:val="20"/>
        </w:rPr>
      </w:pPr>
      <w:bookmarkStart w:id="3" w:name="_Hlk509497178"/>
      <w:r w:rsidRPr="00092D27">
        <w:rPr>
          <w:rFonts w:ascii="Times New Roman" w:hAnsi="Times New Roman" w:cs="Times New Roman"/>
          <w:b/>
          <w:sz w:val="20"/>
          <w:szCs w:val="20"/>
        </w:rPr>
        <w:t>2.1</w:t>
      </w:r>
      <w:r w:rsidRPr="00092D27">
        <w:rPr>
          <w:rFonts w:ascii="Times New Roman" w:hAnsi="Times New Roman" w:cs="Times New Roman"/>
          <w:sz w:val="20"/>
          <w:szCs w:val="20"/>
        </w:rPr>
        <w:t xml:space="preserve"> </w:t>
      </w:r>
      <w:r w:rsidR="00840963" w:rsidRPr="00092D27">
        <w:rPr>
          <w:rFonts w:ascii="Times New Roman" w:hAnsi="Times New Roman" w:cs="Times New Roman"/>
          <w:sz w:val="20"/>
          <w:szCs w:val="20"/>
        </w:rPr>
        <w:t xml:space="preserve">Para admissão, o candidato </w:t>
      </w:r>
      <w:r w:rsidR="0030790A" w:rsidRPr="00092D27">
        <w:rPr>
          <w:rFonts w:ascii="Times New Roman" w:hAnsi="Times New Roman" w:cs="Times New Roman"/>
          <w:b/>
          <w:sz w:val="20"/>
          <w:szCs w:val="20"/>
        </w:rPr>
        <w:t>B</w:t>
      </w:r>
      <w:r w:rsidR="00840963" w:rsidRPr="00092D27">
        <w:rPr>
          <w:rFonts w:ascii="Times New Roman" w:hAnsi="Times New Roman" w:cs="Times New Roman"/>
          <w:b/>
          <w:sz w:val="20"/>
          <w:szCs w:val="20"/>
        </w:rPr>
        <w:t>acharel em Direito de Nível Superior/Pós-Graduação</w:t>
      </w:r>
      <w:r w:rsidR="00840963" w:rsidRPr="00092D27">
        <w:rPr>
          <w:rFonts w:ascii="Times New Roman" w:hAnsi="Times New Roman" w:cs="Times New Roman"/>
          <w:sz w:val="20"/>
          <w:szCs w:val="20"/>
        </w:rPr>
        <w:t xml:space="preserve"> deverá apresentar os seguintes documentos:</w:t>
      </w:r>
    </w:p>
    <w:p w14:paraId="0BB2C8F5" w14:textId="77777777" w:rsidR="00840963" w:rsidRPr="00092D27" w:rsidRDefault="00840963" w:rsidP="0084096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200"/>
      </w:tblGrid>
      <w:tr w:rsidR="002C67D7" w:rsidRPr="00092D27" w14:paraId="0C3FBCEC" w14:textId="77777777" w:rsidTr="00840963">
        <w:tc>
          <w:tcPr>
            <w:tcW w:w="851" w:type="dxa"/>
          </w:tcPr>
          <w:p w14:paraId="72AEE7D0" w14:textId="45DD95EE" w:rsidR="002C67D7" w:rsidRPr="00092D27" w:rsidRDefault="002C67D7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200" w:type="dxa"/>
          </w:tcPr>
          <w:p w14:paraId="3B000EAC" w14:textId="22787856" w:rsidR="002C67D7" w:rsidRPr="00092D27" w:rsidRDefault="002C67D7" w:rsidP="002C6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</w:tr>
      <w:tr w:rsidR="00840963" w:rsidRPr="00092D27" w14:paraId="782052AA" w14:textId="77777777" w:rsidTr="00840963">
        <w:tc>
          <w:tcPr>
            <w:tcW w:w="851" w:type="dxa"/>
          </w:tcPr>
          <w:p w14:paraId="12F18FF5" w14:textId="78360905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520965922"/>
            <w:bookmarkEnd w:id="3"/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42D3EB53" w14:textId="0048F9AD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Fotocópia legível da Carteira de Identidade e do CPF</w:t>
            </w:r>
          </w:p>
        </w:tc>
      </w:tr>
      <w:tr w:rsidR="00840963" w:rsidRPr="00092D27" w14:paraId="5D5DC65A" w14:textId="77777777" w:rsidTr="00840963">
        <w:tc>
          <w:tcPr>
            <w:tcW w:w="851" w:type="dxa"/>
          </w:tcPr>
          <w:p w14:paraId="3AD9D489" w14:textId="20C9C923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0B1036A0" w14:textId="0A9F15ED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02 (duas) fotografias 3x4, recentes e coloridas</w:t>
            </w:r>
          </w:p>
        </w:tc>
      </w:tr>
      <w:tr w:rsidR="00840963" w:rsidRPr="00092D27" w14:paraId="640DD9EB" w14:textId="77777777" w:rsidTr="00840963">
        <w:tc>
          <w:tcPr>
            <w:tcW w:w="851" w:type="dxa"/>
          </w:tcPr>
          <w:p w14:paraId="1B7297A7" w14:textId="642955B4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718F6533" w14:textId="1418E1CB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Comprovante da tipagem sanguínea</w:t>
            </w:r>
          </w:p>
        </w:tc>
      </w:tr>
      <w:tr w:rsidR="00840963" w:rsidRPr="00092D27" w14:paraId="68339773" w14:textId="77777777" w:rsidTr="00840963">
        <w:tc>
          <w:tcPr>
            <w:tcW w:w="851" w:type="dxa"/>
          </w:tcPr>
          <w:p w14:paraId="5FFEE7D0" w14:textId="5EFE7DB4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026DF26D" w14:textId="199AEF8C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840963" w:rsidRPr="00092D27" w14:paraId="586B532E" w14:textId="77777777" w:rsidTr="00840963">
        <w:tc>
          <w:tcPr>
            <w:tcW w:w="851" w:type="dxa"/>
          </w:tcPr>
          <w:p w14:paraId="6BC88E1D" w14:textId="79842EA6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1E4612B6" w14:textId="67E48B09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Diploma de bacharel em Direito (fotocópia legível)</w:t>
            </w:r>
          </w:p>
        </w:tc>
      </w:tr>
      <w:tr w:rsidR="00840963" w:rsidRPr="00092D27" w14:paraId="19AC75ED" w14:textId="77777777" w:rsidTr="00840963">
        <w:tc>
          <w:tcPr>
            <w:tcW w:w="851" w:type="dxa"/>
          </w:tcPr>
          <w:p w14:paraId="240D9A47" w14:textId="68DCCBD2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2862EAF3" w14:textId="45B6D12B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Declaração ou certidão de matrícula atualizada, emitida pela Instituição de Ensino em curso de Pós-Graduação em nível de Especialização, Mestrado ou Doutorado, desenvolvido em uma das áreas de conhecimento especificadas (Não será aceito documento que não contenha todas as informações)</w:t>
            </w:r>
          </w:p>
        </w:tc>
      </w:tr>
      <w:tr w:rsidR="00840963" w:rsidRPr="00092D27" w14:paraId="63C4610A" w14:textId="77777777" w:rsidTr="00840963">
        <w:tc>
          <w:tcPr>
            <w:tcW w:w="851" w:type="dxa"/>
          </w:tcPr>
          <w:p w14:paraId="2BDB2B36" w14:textId="21EBA9C6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0834B761" w14:textId="11832834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840963" w:rsidRPr="00092D27" w14:paraId="6E3C9AAA" w14:textId="77777777" w:rsidTr="00840963">
        <w:tc>
          <w:tcPr>
            <w:tcW w:w="851" w:type="dxa"/>
          </w:tcPr>
          <w:p w14:paraId="5C573816" w14:textId="68FF36F1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7FCBAB39" w14:textId="6FAA149A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840963" w:rsidRPr="00092D27" w14:paraId="088D940E" w14:textId="77777777" w:rsidTr="00840963">
        <w:tc>
          <w:tcPr>
            <w:tcW w:w="851" w:type="dxa"/>
          </w:tcPr>
          <w:p w14:paraId="03103DE8" w14:textId="6A981F8C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26065C01" w14:textId="6AE53D3F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Ficha de Cadastro (disponível no Portal do MPE/MS – link Estagiários)</w:t>
            </w:r>
          </w:p>
        </w:tc>
      </w:tr>
      <w:tr w:rsidR="00840963" w:rsidRPr="00092D27" w14:paraId="6FF69369" w14:textId="77777777" w:rsidTr="00840963">
        <w:tc>
          <w:tcPr>
            <w:tcW w:w="851" w:type="dxa"/>
          </w:tcPr>
          <w:p w14:paraId="701FD589" w14:textId="0EB90241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3A759FFF" w14:textId="33022049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Declaração de que não exerço função em diretoria de partido político</w:t>
            </w:r>
            <w:r w:rsidR="00F0294E" w:rsidRPr="00092D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963" w:rsidRPr="00092D27" w14:paraId="668C20C9" w14:textId="77777777" w:rsidTr="00840963">
        <w:tc>
          <w:tcPr>
            <w:tcW w:w="851" w:type="dxa"/>
          </w:tcPr>
          <w:p w14:paraId="617ECEAC" w14:textId="338EF77B" w:rsidR="00840963" w:rsidRPr="00092D27" w:rsidRDefault="00840963" w:rsidP="00840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2C67D7"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14:paraId="6182182E" w14:textId="73965209" w:rsidR="00840963" w:rsidRPr="00092D27" w:rsidRDefault="00840963" w:rsidP="00D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Comprovante de conta corrente no Banco do Brasil S/A ou declaração (modelo disponível no Portal do MPE/MS – link Estagiários)</w:t>
            </w:r>
          </w:p>
        </w:tc>
      </w:tr>
      <w:bookmarkEnd w:id="4"/>
    </w:tbl>
    <w:p w14:paraId="4F513716" w14:textId="7E79A252" w:rsidR="00C003C9" w:rsidRPr="00092D27" w:rsidRDefault="00C003C9" w:rsidP="00C003C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0BEBC052" w14:textId="6C853FFF" w:rsidR="00092D27" w:rsidRPr="00092D27" w:rsidRDefault="00092D27" w:rsidP="00092D27">
      <w:pPr>
        <w:rPr>
          <w:rFonts w:ascii="Times New Roman" w:hAnsi="Times New Roman" w:cs="Times New Roman"/>
          <w:sz w:val="20"/>
          <w:szCs w:val="20"/>
        </w:rPr>
      </w:pP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2.2</w:t>
      </w:r>
      <w:r w:rsidRPr="00092D27">
        <w:rPr>
          <w:rFonts w:ascii="Times New Roman" w:hAnsi="Times New Roman" w:cs="Times New Roman"/>
          <w:b/>
          <w:sz w:val="20"/>
          <w:szCs w:val="20"/>
        </w:rPr>
        <w:t>.</w:t>
      </w:r>
      <w:r w:rsidRPr="00092D27">
        <w:rPr>
          <w:rFonts w:ascii="Times New Roman" w:hAnsi="Times New Roman" w:cs="Times New Roman"/>
          <w:sz w:val="20"/>
          <w:szCs w:val="20"/>
        </w:rPr>
        <w:t xml:space="preserve"> Para admissão, o candidato de </w:t>
      </w:r>
      <w:r w:rsidRPr="00092D27">
        <w:rPr>
          <w:rFonts w:ascii="Times New Roman" w:hAnsi="Times New Roman" w:cs="Times New Roman"/>
          <w:b/>
          <w:sz w:val="20"/>
          <w:szCs w:val="20"/>
        </w:rPr>
        <w:t>Nível Superior/Graduação</w:t>
      </w:r>
      <w:r w:rsidRPr="00092D27">
        <w:rPr>
          <w:rFonts w:ascii="Times New Roman" w:hAnsi="Times New Roman" w:cs="Times New Roman"/>
          <w:sz w:val="20"/>
          <w:szCs w:val="20"/>
        </w:rPr>
        <w:t xml:space="preserve"> deverá apresentar os seguintes documentos: </w:t>
      </w:r>
    </w:p>
    <w:p w14:paraId="6E3DB672" w14:textId="77777777" w:rsidR="00092D27" w:rsidRPr="00092D27" w:rsidRDefault="00092D27" w:rsidP="00092D2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9200"/>
      </w:tblGrid>
      <w:tr w:rsidR="00092D27" w:rsidRPr="00092D27" w14:paraId="3C2D6B59" w14:textId="77777777" w:rsidTr="00C64F63">
        <w:tc>
          <w:tcPr>
            <w:tcW w:w="846" w:type="dxa"/>
          </w:tcPr>
          <w:p w14:paraId="508D1725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200" w:type="dxa"/>
          </w:tcPr>
          <w:p w14:paraId="4FBDB74A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</w:tr>
      <w:tr w:rsidR="00092D27" w:rsidRPr="00092D27" w14:paraId="64364D33" w14:textId="77777777" w:rsidTr="00C64F63">
        <w:tc>
          <w:tcPr>
            <w:tcW w:w="846" w:type="dxa"/>
          </w:tcPr>
          <w:p w14:paraId="357C0A87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200" w:type="dxa"/>
          </w:tcPr>
          <w:p w14:paraId="72ACA4AC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Fotocópia legível da Carteira de Identidade e do CPF</w:t>
            </w:r>
          </w:p>
        </w:tc>
      </w:tr>
      <w:tr w:rsidR="00092D27" w:rsidRPr="00092D27" w14:paraId="5DC4866E" w14:textId="77777777" w:rsidTr="00C64F63">
        <w:tc>
          <w:tcPr>
            <w:tcW w:w="846" w:type="dxa"/>
          </w:tcPr>
          <w:p w14:paraId="123C7AF7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9200" w:type="dxa"/>
          </w:tcPr>
          <w:p w14:paraId="35461C9D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02 (duas) fotografias 3x4, recentes e coloridas</w:t>
            </w:r>
          </w:p>
        </w:tc>
      </w:tr>
      <w:tr w:rsidR="00092D27" w:rsidRPr="00092D27" w14:paraId="3A100A8A" w14:textId="77777777" w:rsidTr="00C64F63">
        <w:tc>
          <w:tcPr>
            <w:tcW w:w="846" w:type="dxa"/>
          </w:tcPr>
          <w:p w14:paraId="57660A2B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200" w:type="dxa"/>
          </w:tcPr>
          <w:p w14:paraId="00A0F628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 xml:space="preserve">Comprovante da </w:t>
            </w:r>
            <w:proofErr w:type="spellStart"/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tipagem</w:t>
            </w:r>
            <w:proofErr w:type="spellEnd"/>
            <w:r w:rsidRPr="00092D27">
              <w:rPr>
                <w:rFonts w:ascii="Times New Roman" w:hAnsi="Times New Roman" w:cs="Times New Roman"/>
                <w:sz w:val="20"/>
                <w:szCs w:val="20"/>
              </w:rPr>
              <w:t xml:space="preserve"> sanguínea</w:t>
            </w:r>
          </w:p>
        </w:tc>
      </w:tr>
      <w:tr w:rsidR="00092D27" w:rsidRPr="00092D27" w14:paraId="5F9A090C" w14:textId="77777777" w:rsidTr="00C64F63">
        <w:tc>
          <w:tcPr>
            <w:tcW w:w="846" w:type="dxa"/>
          </w:tcPr>
          <w:p w14:paraId="147117D8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200" w:type="dxa"/>
          </w:tcPr>
          <w:p w14:paraId="51AC71E4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092D27" w:rsidRPr="00092D27" w14:paraId="2AA624A0" w14:textId="77777777" w:rsidTr="00C64F63">
        <w:tc>
          <w:tcPr>
            <w:tcW w:w="846" w:type="dxa"/>
          </w:tcPr>
          <w:p w14:paraId="335A0DAB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200" w:type="dxa"/>
          </w:tcPr>
          <w:p w14:paraId="20CB19B6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Declaração ou certidão de matrícula atualizada, emitida pela Instituição de Ensino, constando as seguintes informações: ano letivo, turno, semestre, número de dependências de disciplinas (se houver) e data prevista para conclusão do curso (Não será aceito documento que não contenha todas as informações)</w:t>
            </w:r>
          </w:p>
        </w:tc>
      </w:tr>
      <w:tr w:rsidR="00092D27" w:rsidRPr="00092D27" w14:paraId="57BE602E" w14:textId="77777777" w:rsidTr="00C64F63">
        <w:tc>
          <w:tcPr>
            <w:tcW w:w="846" w:type="dxa"/>
          </w:tcPr>
          <w:p w14:paraId="42D7C8DE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200" w:type="dxa"/>
          </w:tcPr>
          <w:p w14:paraId="6B41D612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092D27" w:rsidRPr="00092D27" w14:paraId="2D3F7648" w14:textId="77777777" w:rsidTr="00C64F63">
        <w:tc>
          <w:tcPr>
            <w:tcW w:w="846" w:type="dxa"/>
          </w:tcPr>
          <w:p w14:paraId="3D7CB76D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200" w:type="dxa"/>
          </w:tcPr>
          <w:p w14:paraId="7495ADF5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092D27" w:rsidRPr="00092D27" w14:paraId="31E5785F" w14:textId="77777777" w:rsidTr="00C64F63">
        <w:tc>
          <w:tcPr>
            <w:tcW w:w="846" w:type="dxa"/>
          </w:tcPr>
          <w:p w14:paraId="76A97FBF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200" w:type="dxa"/>
          </w:tcPr>
          <w:p w14:paraId="5F96A930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Ficha de Cadastro (disponível no Portal do MPE/MS – link Estagiários)</w:t>
            </w:r>
          </w:p>
        </w:tc>
      </w:tr>
      <w:tr w:rsidR="00092D27" w:rsidRPr="00092D27" w14:paraId="5216BAE3" w14:textId="77777777" w:rsidTr="00C64F63">
        <w:tc>
          <w:tcPr>
            <w:tcW w:w="846" w:type="dxa"/>
          </w:tcPr>
          <w:p w14:paraId="4B47977F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200" w:type="dxa"/>
          </w:tcPr>
          <w:p w14:paraId="148BCBD1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Declaração de que não exerço função em diretoria de partido político;</w:t>
            </w:r>
          </w:p>
        </w:tc>
      </w:tr>
      <w:tr w:rsidR="00092D27" w:rsidRPr="00092D27" w14:paraId="4C18BFDC" w14:textId="77777777" w:rsidTr="00C64F63">
        <w:tc>
          <w:tcPr>
            <w:tcW w:w="846" w:type="dxa"/>
          </w:tcPr>
          <w:p w14:paraId="4D0C6584" w14:textId="77777777" w:rsidR="00092D27" w:rsidRPr="00092D27" w:rsidRDefault="00092D27" w:rsidP="00C64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200" w:type="dxa"/>
          </w:tcPr>
          <w:p w14:paraId="6F9F44A1" w14:textId="77777777" w:rsidR="00092D27" w:rsidRPr="00092D27" w:rsidRDefault="00092D27" w:rsidP="00C6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27">
              <w:rPr>
                <w:rFonts w:ascii="Times New Roman" w:hAnsi="Times New Roman" w:cs="Times New Roman"/>
                <w:sz w:val="20"/>
                <w:szCs w:val="20"/>
              </w:rPr>
              <w:t>Comprovante de conta corrente no Banco do Brasil S/A ou declaração (modelo disponível no Portal do MPE/MS – link Estagiários)</w:t>
            </w:r>
          </w:p>
        </w:tc>
      </w:tr>
    </w:tbl>
    <w:p w14:paraId="1B551B14" w14:textId="7EB7B548" w:rsidR="00092D27" w:rsidRPr="00092D27" w:rsidRDefault="00092D27" w:rsidP="00C003C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68B299BE" w14:textId="26C10157" w:rsidR="00092D27" w:rsidRPr="00092D27" w:rsidRDefault="00092D27" w:rsidP="00C003C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79BB1D3B" w14:textId="16BE6951" w:rsidR="00C003C9" w:rsidRPr="00092D27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Cumpre observar que diante de previsão expressa no </w:t>
      </w:r>
      <w:r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EDITAL N.º 001/201</w:t>
      </w:r>
      <w:r w:rsidR="002C67D7"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8-GED</w:t>
      </w:r>
      <w:r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, no capítulo “X </w:t>
      </w:r>
      <w:r w:rsidRPr="00092D2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 </w:t>
      </w:r>
      <w:r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Da Convocação e Admissão”, item </w:t>
      </w:r>
      <w:r w:rsidR="002C67D7"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4</w:t>
      </w:r>
      <w:r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, antes da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entrega dos documentos necessários ao credenciamento</w:t>
      </w:r>
      <w:r w:rsidRPr="00092D2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: “O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candidato regularmente convocado deverá manifestar-se, por meio de mensagem eletrônica, ou apresentar-se no local informado no “e-mail” e aviso de convocação, no </w:t>
      </w:r>
      <w:r w:rsidRPr="00092D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prazo de 03 (três) dias úteis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1A5D6343" w14:textId="4C3942D5" w:rsidR="00C003C9" w:rsidRPr="00092D27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“e-mail” em que a manifestação deverá ser enviada é o seguinte: </w:t>
      </w:r>
      <w:hyperlink r:id="rId8" w:history="1">
        <w:r w:rsidR="002C67D7" w:rsidRPr="00092D27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ged@mpms.mp.br</w:t>
        </w:r>
      </w:hyperlink>
    </w:p>
    <w:p w14:paraId="0BB5BA83" w14:textId="72E53086" w:rsidR="00C003C9" w:rsidRPr="00092D27" w:rsidRDefault="00C003C9" w:rsidP="00C003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Caso o candidato faça a opção por apresentar-se no local, deverá ir até o </w:t>
      </w:r>
      <w:r w:rsidR="002C67D7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GED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/MPMS (</w:t>
      </w:r>
      <w:r w:rsidR="002C67D7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Gestão de Estagiários de Direito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sito </w:t>
      </w:r>
      <w:r w:rsidR="001C5A49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na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Procuradoria-Geral de Justiça do Estado de </w:t>
      </w:r>
      <w:r w:rsidR="001C5A49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Mato Grosso do Sul, localizada na R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ua Presidente Manuel Ferraz de Campos Salles, 214, Parque dos Poderes, Campo Grande</w:t>
      </w:r>
      <w:r w:rsidR="002C67D7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-</w:t>
      </w:r>
      <w:r w:rsidR="002C67D7"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092D27">
        <w:rPr>
          <w:rFonts w:ascii="Times New Roman" w:eastAsia="Times New Roman" w:hAnsi="Times New Roman" w:cs="Times New Roman"/>
          <w:sz w:val="20"/>
          <w:szCs w:val="20"/>
          <w:lang w:eastAsia="pt-BR"/>
        </w:rPr>
        <w:t>MS.</w:t>
      </w:r>
    </w:p>
    <w:p w14:paraId="273B5B47" w14:textId="77777777" w:rsidR="00697D54" w:rsidRPr="00092D27" w:rsidRDefault="00697D54" w:rsidP="00697D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105AD7" w14:textId="07A6B821" w:rsidR="00681419" w:rsidRPr="00092D27" w:rsidRDefault="00681419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2D27">
        <w:rPr>
          <w:rFonts w:ascii="Times New Roman" w:hAnsi="Times New Roman" w:cs="Times New Roman"/>
          <w:sz w:val="20"/>
          <w:szCs w:val="20"/>
        </w:rPr>
        <w:t xml:space="preserve">Campo Grande, </w:t>
      </w:r>
      <w:r w:rsidR="00B85700">
        <w:rPr>
          <w:rFonts w:ascii="Times New Roman" w:hAnsi="Times New Roman" w:cs="Times New Roman"/>
          <w:sz w:val="20"/>
          <w:szCs w:val="20"/>
        </w:rPr>
        <w:t>08</w:t>
      </w:r>
      <w:r w:rsidR="0085462E" w:rsidRPr="00092D27">
        <w:rPr>
          <w:rFonts w:ascii="Times New Roman" w:hAnsi="Times New Roman" w:cs="Times New Roman"/>
          <w:sz w:val="20"/>
          <w:szCs w:val="20"/>
        </w:rPr>
        <w:t xml:space="preserve"> </w:t>
      </w:r>
      <w:r w:rsidR="0059094B" w:rsidRPr="00092D27">
        <w:rPr>
          <w:rFonts w:ascii="Times New Roman" w:hAnsi="Times New Roman" w:cs="Times New Roman"/>
          <w:sz w:val="20"/>
          <w:szCs w:val="20"/>
        </w:rPr>
        <w:t>de o</w:t>
      </w:r>
      <w:r w:rsidR="00B85700">
        <w:rPr>
          <w:rFonts w:ascii="Times New Roman" w:hAnsi="Times New Roman" w:cs="Times New Roman"/>
          <w:sz w:val="20"/>
          <w:szCs w:val="20"/>
        </w:rPr>
        <w:t>utubro</w:t>
      </w:r>
      <w:r w:rsidR="0059094B" w:rsidRPr="00092D27">
        <w:rPr>
          <w:rFonts w:ascii="Times New Roman" w:hAnsi="Times New Roman" w:cs="Times New Roman"/>
          <w:sz w:val="20"/>
          <w:szCs w:val="20"/>
        </w:rPr>
        <w:t xml:space="preserve"> </w:t>
      </w:r>
      <w:r w:rsidRPr="00092D27">
        <w:rPr>
          <w:rFonts w:ascii="Times New Roman" w:hAnsi="Times New Roman" w:cs="Times New Roman"/>
          <w:sz w:val="20"/>
          <w:szCs w:val="20"/>
        </w:rPr>
        <w:t>de 201</w:t>
      </w:r>
      <w:r w:rsidR="00697D54" w:rsidRPr="00092D27">
        <w:rPr>
          <w:rFonts w:ascii="Times New Roman" w:hAnsi="Times New Roman" w:cs="Times New Roman"/>
          <w:sz w:val="20"/>
          <w:szCs w:val="20"/>
        </w:rPr>
        <w:t>8</w:t>
      </w:r>
      <w:r w:rsidRPr="00092D27">
        <w:rPr>
          <w:rFonts w:ascii="Times New Roman" w:hAnsi="Times New Roman" w:cs="Times New Roman"/>
          <w:sz w:val="20"/>
          <w:szCs w:val="20"/>
        </w:rPr>
        <w:t>.</w:t>
      </w:r>
    </w:p>
    <w:p w14:paraId="6248B2EA" w14:textId="77777777" w:rsidR="00AD0AB0" w:rsidRPr="00092D27" w:rsidRDefault="00AD0AB0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B2C6BCE" w14:textId="61E9EE18" w:rsidR="00E6319F" w:rsidRPr="00092D27" w:rsidRDefault="00E6319F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25CE357" w14:textId="0C4B70D8" w:rsidR="00E6319F" w:rsidRPr="00092D27" w:rsidRDefault="00092D27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2D27">
        <w:rPr>
          <w:rFonts w:ascii="Times New Roman" w:hAnsi="Times New Roman" w:cs="Times New Roman"/>
          <w:b/>
          <w:sz w:val="20"/>
          <w:szCs w:val="20"/>
        </w:rPr>
        <w:t>EDGAR ROBERTO LEMOS DE MIRANDA</w:t>
      </w:r>
    </w:p>
    <w:p w14:paraId="01D13D28" w14:textId="2660B4D3" w:rsidR="00E6319F" w:rsidRPr="00092D27" w:rsidRDefault="00E6319F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2D27">
        <w:rPr>
          <w:rFonts w:ascii="Times New Roman" w:hAnsi="Times New Roman" w:cs="Times New Roman"/>
          <w:sz w:val="20"/>
          <w:szCs w:val="20"/>
        </w:rPr>
        <w:t>Procurador</w:t>
      </w:r>
      <w:r w:rsidR="005C4966" w:rsidRPr="00092D27">
        <w:rPr>
          <w:rFonts w:ascii="Times New Roman" w:hAnsi="Times New Roman" w:cs="Times New Roman"/>
          <w:sz w:val="20"/>
          <w:szCs w:val="20"/>
        </w:rPr>
        <w:t xml:space="preserve"> de Justiça</w:t>
      </w:r>
    </w:p>
    <w:p w14:paraId="6705BD8B" w14:textId="6E1D0842" w:rsidR="0059094B" w:rsidRPr="00092D27" w:rsidRDefault="0059094B" w:rsidP="00E45406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2D27">
        <w:rPr>
          <w:rFonts w:ascii="Times New Roman" w:hAnsi="Times New Roman" w:cs="Times New Roman"/>
          <w:sz w:val="20"/>
          <w:szCs w:val="20"/>
        </w:rPr>
        <w:t>Gestão de Estagiários de Direito</w:t>
      </w:r>
    </w:p>
    <w:sectPr w:rsidR="0059094B" w:rsidRPr="00092D27" w:rsidSect="00B40F27">
      <w:headerReference w:type="default" r:id="rId9"/>
      <w:footerReference w:type="default" r:id="rId10"/>
      <w:pgSz w:w="11900" w:h="16840"/>
      <w:pgMar w:top="142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B14C29" w:rsidRDefault="00B14C29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B14C29" w:rsidRDefault="00B14C29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altName w:val="Segoe Script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SansPro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B14C29" w:rsidRDefault="00B14C29" w:rsidP="00701A11">
    <w:pPr>
      <w:pStyle w:val="Rodap"/>
    </w:pPr>
  </w:p>
  <w:p w14:paraId="452C250E" w14:textId="77777777" w:rsidR="00B14C29" w:rsidRDefault="00B14C2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B14C29" w:rsidRDefault="00B14C2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B14C29" w:rsidRDefault="00B14C29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B14C29" w:rsidRDefault="00B14C29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B14C29" w:rsidRDefault="00B14C2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B14C29" w:rsidRDefault="00B14C2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B14C29" w:rsidRDefault="00B14C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B14C29" w:rsidRDefault="00B14C2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B14C29" w:rsidRDefault="00B14C2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B14C29" w:rsidRDefault="00B14C29" w:rsidP="003876E0"/>
  <w:p w14:paraId="09470917" w14:textId="77777777" w:rsidR="00B14C29" w:rsidRDefault="00B14C2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B14C29" w:rsidRDefault="00B14C29" w:rsidP="003876E0"/>
  <w:p w14:paraId="45E50B35" w14:textId="77777777" w:rsidR="00B14C29" w:rsidRDefault="00B14C29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30C5B"/>
    <w:rsid w:val="00034103"/>
    <w:rsid w:val="00034A2B"/>
    <w:rsid w:val="00035144"/>
    <w:rsid w:val="00040451"/>
    <w:rsid w:val="0004706D"/>
    <w:rsid w:val="00060FC9"/>
    <w:rsid w:val="00065EAE"/>
    <w:rsid w:val="000742DC"/>
    <w:rsid w:val="00075958"/>
    <w:rsid w:val="000763C1"/>
    <w:rsid w:val="00092C71"/>
    <w:rsid w:val="00092D27"/>
    <w:rsid w:val="000A15FB"/>
    <w:rsid w:val="000A423F"/>
    <w:rsid w:val="000B25E3"/>
    <w:rsid w:val="000B6530"/>
    <w:rsid w:val="000B6CF5"/>
    <w:rsid w:val="000E6A2B"/>
    <w:rsid w:val="001445DE"/>
    <w:rsid w:val="001569F1"/>
    <w:rsid w:val="00171A71"/>
    <w:rsid w:val="001A0444"/>
    <w:rsid w:val="001B308C"/>
    <w:rsid w:val="001B7179"/>
    <w:rsid w:val="001B7BD1"/>
    <w:rsid w:val="001C4A51"/>
    <w:rsid w:val="001C4DB9"/>
    <w:rsid w:val="001C5A49"/>
    <w:rsid w:val="001D280D"/>
    <w:rsid w:val="001E69E5"/>
    <w:rsid w:val="00212BDE"/>
    <w:rsid w:val="00212F1C"/>
    <w:rsid w:val="00297D69"/>
    <w:rsid w:val="002A3957"/>
    <w:rsid w:val="002C67D7"/>
    <w:rsid w:val="002D7563"/>
    <w:rsid w:val="002E1A07"/>
    <w:rsid w:val="002F32E4"/>
    <w:rsid w:val="002F6B7C"/>
    <w:rsid w:val="0030790A"/>
    <w:rsid w:val="0031385F"/>
    <w:rsid w:val="003456CD"/>
    <w:rsid w:val="00357F30"/>
    <w:rsid w:val="00360CA2"/>
    <w:rsid w:val="00372239"/>
    <w:rsid w:val="003724D4"/>
    <w:rsid w:val="003818E0"/>
    <w:rsid w:val="00382E03"/>
    <w:rsid w:val="003876E0"/>
    <w:rsid w:val="00390446"/>
    <w:rsid w:val="003A09B8"/>
    <w:rsid w:val="003A1901"/>
    <w:rsid w:val="003A2589"/>
    <w:rsid w:val="003B3E45"/>
    <w:rsid w:val="003D2DF1"/>
    <w:rsid w:val="003E1B82"/>
    <w:rsid w:val="003F1A91"/>
    <w:rsid w:val="00413E9C"/>
    <w:rsid w:val="00453F08"/>
    <w:rsid w:val="0045429E"/>
    <w:rsid w:val="004677A9"/>
    <w:rsid w:val="0047459C"/>
    <w:rsid w:val="004B1B6B"/>
    <w:rsid w:val="004C1498"/>
    <w:rsid w:val="004C1A12"/>
    <w:rsid w:val="004D7323"/>
    <w:rsid w:val="004E032B"/>
    <w:rsid w:val="004E0348"/>
    <w:rsid w:val="004E0B88"/>
    <w:rsid w:val="004E7AA3"/>
    <w:rsid w:val="00515C23"/>
    <w:rsid w:val="00541171"/>
    <w:rsid w:val="00576BAE"/>
    <w:rsid w:val="005831A7"/>
    <w:rsid w:val="0059094B"/>
    <w:rsid w:val="005A767F"/>
    <w:rsid w:val="005C4966"/>
    <w:rsid w:val="005D26CC"/>
    <w:rsid w:val="005D3596"/>
    <w:rsid w:val="005D7559"/>
    <w:rsid w:val="005E29F2"/>
    <w:rsid w:val="005E2A56"/>
    <w:rsid w:val="005E6B98"/>
    <w:rsid w:val="005F3DB8"/>
    <w:rsid w:val="005F641D"/>
    <w:rsid w:val="00610869"/>
    <w:rsid w:val="00616014"/>
    <w:rsid w:val="00627AEF"/>
    <w:rsid w:val="006335F2"/>
    <w:rsid w:val="006348CF"/>
    <w:rsid w:val="006433B1"/>
    <w:rsid w:val="00647362"/>
    <w:rsid w:val="00647706"/>
    <w:rsid w:val="00670D32"/>
    <w:rsid w:val="00674651"/>
    <w:rsid w:val="00681419"/>
    <w:rsid w:val="006878E9"/>
    <w:rsid w:val="00697D54"/>
    <w:rsid w:val="006A7979"/>
    <w:rsid w:val="006D012E"/>
    <w:rsid w:val="006E2976"/>
    <w:rsid w:val="00700B9B"/>
    <w:rsid w:val="00701A11"/>
    <w:rsid w:val="00707CC3"/>
    <w:rsid w:val="00710AFB"/>
    <w:rsid w:val="007170CE"/>
    <w:rsid w:val="00724E80"/>
    <w:rsid w:val="00732AAB"/>
    <w:rsid w:val="007368CC"/>
    <w:rsid w:val="00746F5D"/>
    <w:rsid w:val="007518FC"/>
    <w:rsid w:val="007620BA"/>
    <w:rsid w:val="0078399B"/>
    <w:rsid w:val="00787DEC"/>
    <w:rsid w:val="007A126F"/>
    <w:rsid w:val="007A7588"/>
    <w:rsid w:val="007C247F"/>
    <w:rsid w:val="007E5B0A"/>
    <w:rsid w:val="0081114B"/>
    <w:rsid w:val="00812889"/>
    <w:rsid w:val="00831C69"/>
    <w:rsid w:val="00835006"/>
    <w:rsid w:val="00840963"/>
    <w:rsid w:val="008468A9"/>
    <w:rsid w:val="00852ECB"/>
    <w:rsid w:val="0085462E"/>
    <w:rsid w:val="00864AF7"/>
    <w:rsid w:val="008677FD"/>
    <w:rsid w:val="008761A5"/>
    <w:rsid w:val="008845B9"/>
    <w:rsid w:val="00884FE6"/>
    <w:rsid w:val="00885226"/>
    <w:rsid w:val="00893732"/>
    <w:rsid w:val="008A3195"/>
    <w:rsid w:val="008A6D2E"/>
    <w:rsid w:val="008B17A4"/>
    <w:rsid w:val="008C1EB0"/>
    <w:rsid w:val="00905140"/>
    <w:rsid w:val="00915243"/>
    <w:rsid w:val="009167C0"/>
    <w:rsid w:val="00922528"/>
    <w:rsid w:val="009508A7"/>
    <w:rsid w:val="00954618"/>
    <w:rsid w:val="00987FDE"/>
    <w:rsid w:val="00995BA2"/>
    <w:rsid w:val="009A1212"/>
    <w:rsid w:val="009A5753"/>
    <w:rsid w:val="009D56BC"/>
    <w:rsid w:val="00A21D64"/>
    <w:rsid w:val="00A21FD0"/>
    <w:rsid w:val="00A37828"/>
    <w:rsid w:val="00A45269"/>
    <w:rsid w:val="00A47905"/>
    <w:rsid w:val="00A62707"/>
    <w:rsid w:val="00A6679B"/>
    <w:rsid w:val="00A67BF9"/>
    <w:rsid w:val="00A70DA2"/>
    <w:rsid w:val="00A80CBE"/>
    <w:rsid w:val="00A85ADB"/>
    <w:rsid w:val="00AA21DA"/>
    <w:rsid w:val="00AA33C9"/>
    <w:rsid w:val="00AB0E0F"/>
    <w:rsid w:val="00AB0FA6"/>
    <w:rsid w:val="00AB4234"/>
    <w:rsid w:val="00AD0AB0"/>
    <w:rsid w:val="00AD4420"/>
    <w:rsid w:val="00AE3219"/>
    <w:rsid w:val="00AE52BA"/>
    <w:rsid w:val="00AF3C12"/>
    <w:rsid w:val="00AF5FF2"/>
    <w:rsid w:val="00B00CE7"/>
    <w:rsid w:val="00B10A84"/>
    <w:rsid w:val="00B14C29"/>
    <w:rsid w:val="00B40C1F"/>
    <w:rsid w:val="00B40F27"/>
    <w:rsid w:val="00B44B20"/>
    <w:rsid w:val="00B503F4"/>
    <w:rsid w:val="00B70198"/>
    <w:rsid w:val="00B74BDF"/>
    <w:rsid w:val="00B80CDD"/>
    <w:rsid w:val="00B83262"/>
    <w:rsid w:val="00B85700"/>
    <w:rsid w:val="00B96A3E"/>
    <w:rsid w:val="00BA488A"/>
    <w:rsid w:val="00BB361B"/>
    <w:rsid w:val="00BD640F"/>
    <w:rsid w:val="00BF1ACE"/>
    <w:rsid w:val="00BF33F3"/>
    <w:rsid w:val="00BF4396"/>
    <w:rsid w:val="00C003C9"/>
    <w:rsid w:val="00C022FF"/>
    <w:rsid w:val="00C253F3"/>
    <w:rsid w:val="00C279B5"/>
    <w:rsid w:val="00C31F96"/>
    <w:rsid w:val="00C32BE7"/>
    <w:rsid w:val="00C52F19"/>
    <w:rsid w:val="00C534D0"/>
    <w:rsid w:val="00C65D43"/>
    <w:rsid w:val="00C65D5C"/>
    <w:rsid w:val="00C72FEB"/>
    <w:rsid w:val="00C801B4"/>
    <w:rsid w:val="00CB69FC"/>
    <w:rsid w:val="00CD2526"/>
    <w:rsid w:val="00D0591D"/>
    <w:rsid w:val="00D24A44"/>
    <w:rsid w:val="00D504A5"/>
    <w:rsid w:val="00D51173"/>
    <w:rsid w:val="00D621BF"/>
    <w:rsid w:val="00D62AC1"/>
    <w:rsid w:val="00D87FBC"/>
    <w:rsid w:val="00D94360"/>
    <w:rsid w:val="00DA35ED"/>
    <w:rsid w:val="00DC1B49"/>
    <w:rsid w:val="00DD25AE"/>
    <w:rsid w:val="00DD2D46"/>
    <w:rsid w:val="00DF232E"/>
    <w:rsid w:val="00E34038"/>
    <w:rsid w:val="00E443BB"/>
    <w:rsid w:val="00E45406"/>
    <w:rsid w:val="00E46E8C"/>
    <w:rsid w:val="00E56F64"/>
    <w:rsid w:val="00E6319F"/>
    <w:rsid w:val="00E722FE"/>
    <w:rsid w:val="00E74528"/>
    <w:rsid w:val="00E74A06"/>
    <w:rsid w:val="00E81FC3"/>
    <w:rsid w:val="00E84F1A"/>
    <w:rsid w:val="00E941DD"/>
    <w:rsid w:val="00E94EE7"/>
    <w:rsid w:val="00E9626D"/>
    <w:rsid w:val="00ED77D5"/>
    <w:rsid w:val="00EE7EF0"/>
    <w:rsid w:val="00F0294E"/>
    <w:rsid w:val="00F14D81"/>
    <w:rsid w:val="00F1580B"/>
    <w:rsid w:val="00F43E08"/>
    <w:rsid w:val="00F47A28"/>
    <w:rsid w:val="00F641E0"/>
    <w:rsid w:val="00F830F2"/>
    <w:rsid w:val="00F865FE"/>
    <w:rsid w:val="00F9076B"/>
    <w:rsid w:val="00F9597F"/>
    <w:rsid w:val="00FB4E06"/>
    <w:rsid w:val="00FB7E29"/>
    <w:rsid w:val="00FC4588"/>
    <w:rsid w:val="00FD495D"/>
    <w:rsid w:val="00FD7741"/>
    <w:rsid w:val="00FE2DD3"/>
    <w:rsid w:val="00FE76ED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EDE7E6-49D8-47D4-8878-B56B1824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1087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11</cp:revision>
  <cp:lastPrinted>2018-10-08T17:44:00Z</cp:lastPrinted>
  <dcterms:created xsi:type="dcterms:W3CDTF">2018-09-26T21:04:00Z</dcterms:created>
  <dcterms:modified xsi:type="dcterms:W3CDTF">2018-10-08T17:45:00Z</dcterms:modified>
</cp:coreProperties>
</file>